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F" w:rsidRDefault="0021748F" w:rsidP="0021748F">
      <w:pPr>
        <w:pStyle w:val="NormalWeb"/>
        <w:spacing w:before="0" w:beforeAutospacing="0" w:after="0" w:afterAutospacing="0"/>
        <w:rPr>
          <w:b/>
          <w:bCs/>
          <w:color w:val="1F497D"/>
          <w:sz w:val="28"/>
          <w:szCs w:val="28"/>
        </w:rPr>
      </w:pPr>
    </w:p>
    <w:p w:rsidR="0021748F" w:rsidRDefault="0021748F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21748F" w:rsidRDefault="0021748F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21748F" w:rsidRDefault="0021748F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21748F" w:rsidRDefault="0021748F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-993775</wp:posOffset>
            </wp:positionV>
            <wp:extent cx="987425" cy="987425"/>
            <wp:effectExtent l="0" t="0" r="3175" b="3175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1" name="Image 1" descr="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1F497D"/>
          <w:sz w:val="28"/>
          <w:szCs w:val="28"/>
        </w:rPr>
        <w:t>Centre des Etudes Doctorales</w:t>
      </w:r>
    </w:p>
    <w:p w:rsidR="001B298E" w:rsidRPr="00B5641C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  <w:r>
        <w:rPr>
          <w:b/>
          <w:bCs/>
          <w:color w:val="1F497D"/>
          <w:sz w:val="28"/>
          <w:szCs w:val="28"/>
        </w:rPr>
        <w:t>Sciences et Techniques et Sciences Médicales</w:t>
      </w:r>
      <w:r>
        <w:rPr>
          <w:b/>
          <w:bCs/>
          <w:color w:val="1F497D"/>
        </w:rPr>
        <w:t> </w:t>
      </w:r>
    </w:p>
    <w:p w:rsidR="00140940" w:rsidRPr="00925D2D" w:rsidRDefault="00122F15" w:rsidP="008654D0">
      <w:pPr>
        <w:jc w:val="center"/>
        <w:rPr>
          <w:rFonts w:cstheme="minorHAnsi"/>
        </w:rPr>
      </w:pPr>
      <w:bookmarkStart w:id="0" w:name="_GoBack"/>
      <w:bookmarkEnd w:id="0"/>
      <w:r w:rsidRPr="00122F15">
        <w:rPr>
          <w:rFonts w:cs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60.55pt;margin-top:4.05pt;width:111.65pt;height:22.4pt;z-index: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" stroked="f">
            <v:textbox>
              <w:txbxContent>
                <w:p w:rsidR="00B66C07" w:rsidRPr="00EE10D6" w:rsidRDefault="00B66C0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10D6">
                    <w:rPr>
                      <w:b/>
                      <w:bCs/>
                      <w:sz w:val="20"/>
                      <w:szCs w:val="20"/>
                    </w:rPr>
                    <w:t>N° d’ordre : ……….…..</w:t>
                  </w:r>
                </w:p>
              </w:txbxContent>
            </v:textbox>
            <w10:wrap type="square"/>
          </v:shape>
        </w:pict>
      </w:r>
    </w:p>
    <w:p w:rsidR="001B298E" w:rsidRDefault="00122F15" w:rsidP="001B298E">
      <w:pPr>
        <w:pStyle w:val="NormalWeb"/>
        <w:spacing w:before="0" w:beforeAutospacing="0" w:after="0" w:afterAutospacing="0"/>
        <w:rPr>
          <w:b/>
          <w:bCs/>
          <w:color w:val="1F497D"/>
        </w:rPr>
      </w:pPr>
      <w:r w:rsidRPr="00122F15">
        <w:rPr>
          <w:noProof/>
        </w:rPr>
        <w:pict>
          <v:rect id="Rectangle 67" o:spid="_x0000_s1027" style="position:absolute;margin-left:396.75pt;margin-top:16.1pt;width:175.5pt;height:54.75pt;flip:x;z-index:251663360;visibility:visible;mso-wrap-distance-top:7.2pt;mso-wrap-distance-bottom:7.2pt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" o:allowincell="f" filled="f" fillcolor="black" stroked="f" strokeweight="1.5pt">
            <v:textbox inset="21.6pt,21.6pt,21.6pt,21.6pt">
              <w:txbxContent>
                <w:p w:rsidR="001B298E" w:rsidRPr="00A959AB" w:rsidRDefault="001B298E" w:rsidP="001B298E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A959AB">
                    <w:rPr>
                      <w:color w:val="1F497D"/>
                      <w:sz w:val="20"/>
                      <w:szCs w:val="20"/>
                    </w:rPr>
                    <w:t>N° d’ordre ………année…….</w:t>
                  </w:r>
                  <w:r w:rsidRPr="00A959AB">
                    <w:rPr>
                      <w:color w:val="1F497D"/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 anchorx="page" anchory="page"/>
          </v:rect>
        </w:pict>
      </w:r>
      <w:r w:rsidR="001B298E" w:rsidRPr="00B5641C">
        <w:rPr>
          <w:b/>
          <w:bCs/>
          <w:color w:val="1F497D"/>
          <w:sz w:val="28"/>
          <w:szCs w:val="28"/>
        </w:rPr>
        <w:tab/>
      </w:r>
    </w:p>
    <w:p w:rsidR="001B298E" w:rsidRPr="00B5641C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  <w:r w:rsidRPr="00715C6B">
        <w:rPr>
          <w:b/>
          <w:bCs/>
          <w:color w:val="1F497D"/>
          <w:highlight w:val="yellow"/>
        </w:rPr>
        <w:t>ETABLISSEMENT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B5641C">
        <w:rPr>
          <w:b/>
          <w:bCs/>
          <w:color w:val="1F497D"/>
        </w:rPr>
        <w:t xml:space="preserve">Formation </w:t>
      </w:r>
      <w:r w:rsidRPr="004404CD">
        <w:rPr>
          <w:b/>
          <w:bCs/>
          <w:color w:val="000000"/>
        </w:rPr>
        <w:t>Doctorale : </w:t>
      </w:r>
      <w:r w:rsidRPr="00715C6B">
        <w:rPr>
          <w:b/>
          <w:bCs/>
          <w:color w:val="000000"/>
          <w:highlight w:val="yellow"/>
        </w:rPr>
        <w:t>……………………………………………..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B298E" w:rsidRPr="00B5641C" w:rsidRDefault="001B298E" w:rsidP="001B298E">
      <w:pPr>
        <w:pStyle w:val="NormalWeb"/>
        <w:spacing w:before="0" w:beforeAutospacing="0" w:after="180" w:afterAutospacing="0"/>
        <w:jc w:val="center"/>
        <w:rPr>
          <w:b/>
          <w:bCs/>
          <w:color w:val="1F497D"/>
        </w:rPr>
      </w:pPr>
      <w:r w:rsidRPr="001B298E">
        <w:rPr>
          <w:b/>
          <w:bCs/>
          <w:color w:val="1F497D"/>
          <w:sz w:val="32"/>
          <w:szCs w:val="32"/>
        </w:rPr>
        <w:t xml:space="preserve">THESE DE DOCTORAT </w:t>
      </w:r>
      <w:r w:rsidRPr="00B5641C">
        <w:rPr>
          <w:b/>
          <w:bCs/>
          <w:color w:val="1F497D"/>
          <w:sz w:val="40"/>
          <w:szCs w:val="40"/>
        </w:rPr>
        <w:br/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  <w:r w:rsidRPr="00B5641C">
        <w:rPr>
          <w:b/>
          <w:bCs/>
          <w:color w:val="1F497D"/>
          <w:sz w:val="28"/>
          <w:szCs w:val="28"/>
        </w:rPr>
        <w:t>Présentée</w:t>
      </w:r>
      <w:r>
        <w:rPr>
          <w:b/>
          <w:bCs/>
          <w:color w:val="1F497D"/>
          <w:sz w:val="28"/>
          <w:szCs w:val="28"/>
        </w:rPr>
        <w:t xml:space="preserve"> par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Mlle/Mme/M.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Sous le thème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1B298E" w:rsidRPr="00B5641C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  <w:sz w:val="28"/>
          <w:szCs w:val="28"/>
        </w:rPr>
      </w:pPr>
    </w:p>
    <w:p w:rsidR="001B298E" w:rsidRPr="00B5641C" w:rsidRDefault="001B298E" w:rsidP="001B298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2060"/>
        <w:spacing w:before="0" w:beforeAutospacing="0" w:after="0" w:afterAutospacing="0"/>
        <w:ind w:left="567" w:right="567"/>
        <w:rPr>
          <w:b/>
          <w:bCs/>
          <w:color w:val="1F497D"/>
          <w:sz w:val="28"/>
          <w:szCs w:val="28"/>
        </w:rPr>
      </w:pPr>
      <w:r>
        <w:rPr>
          <w:rFonts w:ascii="Candara-Bold" w:hAnsi="Candara-Bold" w:cs="Candara-Bold"/>
          <w:b/>
          <w:bCs/>
          <w:color w:val="44546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  <w:r w:rsidRPr="00B5641C">
        <w:rPr>
          <w:b/>
          <w:bCs/>
          <w:color w:val="1F497D"/>
        </w:rPr>
        <w:t xml:space="preserve">Soutenue le  </w:t>
      </w:r>
      <w:r w:rsidRPr="00614D90">
        <w:rPr>
          <w:b/>
          <w:bCs/>
          <w:color w:val="FF0000"/>
        </w:rPr>
        <w:t>jj/mm/aaaa</w:t>
      </w:r>
      <w:r w:rsidRPr="00B5641C">
        <w:rPr>
          <w:b/>
          <w:bCs/>
          <w:color w:val="1F497D"/>
        </w:rPr>
        <w:t xml:space="preserve"> devant le Jury</w:t>
      </w:r>
      <w:r>
        <w:rPr>
          <w:b/>
          <w:bCs/>
          <w:color w:val="1F497D"/>
        </w:rPr>
        <w:t xml:space="preserve"> composé de :</w:t>
      </w: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tbl>
      <w:tblPr>
        <w:tblStyle w:val="Grilledutableau"/>
        <w:tblW w:w="0" w:type="auto"/>
        <w:tblLook w:val="04A0"/>
      </w:tblPr>
      <w:tblGrid>
        <w:gridCol w:w="2690"/>
        <w:gridCol w:w="849"/>
        <w:gridCol w:w="3292"/>
        <w:gridCol w:w="2457"/>
      </w:tblGrid>
      <w:tr w:rsidR="001B298E" w:rsidTr="001B298E">
        <w:trPr>
          <w:trHeight w:val="442"/>
        </w:trPr>
        <w:tc>
          <w:tcPr>
            <w:tcW w:w="2690" w:type="dxa"/>
            <w:shd w:val="clear" w:color="auto" w:fill="3366FF"/>
            <w:vAlign w:val="center"/>
          </w:tcPr>
          <w:p w:rsidR="001B298E" w:rsidRPr="001B298E" w:rsidRDefault="001B298E" w:rsidP="00822286">
            <w:pPr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298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Nom et Prénom</w:t>
            </w:r>
          </w:p>
        </w:tc>
        <w:tc>
          <w:tcPr>
            <w:tcW w:w="849" w:type="dxa"/>
            <w:shd w:val="clear" w:color="auto" w:fill="3366FF"/>
            <w:vAlign w:val="center"/>
          </w:tcPr>
          <w:p w:rsidR="001B298E" w:rsidRPr="001B298E" w:rsidRDefault="001B298E" w:rsidP="00822286">
            <w:pPr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298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Grade</w:t>
            </w:r>
          </w:p>
        </w:tc>
        <w:tc>
          <w:tcPr>
            <w:tcW w:w="3292" w:type="dxa"/>
            <w:shd w:val="clear" w:color="auto" w:fill="3366FF"/>
            <w:vAlign w:val="center"/>
          </w:tcPr>
          <w:p w:rsidR="001B298E" w:rsidRPr="001B298E" w:rsidRDefault="001B298E" w:rsidP="00822286">
            <w:pPr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298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Etablissement</w:t>
            </w:r>
          </w:p>
        </w:tc>
        <w:tc>
          <w:tcPr>
            <w:tcW w:w="2457" w:type="dxa"/>
            <w:shd w:val="clear" w:color="auto" w:fill="3366FF"/>
            <w:vAlign w:val="center"/>
          </w:tcPr>
          <w:p w:rsidR="001B298E" w:rsidRPr="001B298E" w:rsidRDefault="001B298E" w:rsidP="00822286">
            <w:pPr>
              <w:jc w:val="center"/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B298E">
              <w:rPr>
                <w:rFonts w:cs="Calibri"/>
                <w:b/>
                <w:bCs/>
                <w:color w:val="FFFFFF" w:themeColor="background1"/>
                <w:sz w:val="24"/>
                <w:szCs w:val="24"/>
              </w:rPr>
              <w:t>Qualité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8222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8222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82228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Président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Rapporteur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Rapporteur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Rapporteur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Examinateur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Examinateur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Invité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Co-Directeur</w:t>
            </w:r>
          </w:p>
        </w:tc>
      </w:tr>
      <w:tr w:rsidR="001B298E" w:rsidTr="001B298E">
        <w:tc>
          <w:tcPr>
            <w:tcW w:w="2690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Pr.</w:t>
            </w:r>
            <w:r w:rsidRPr="001B298E">
              <w:rPr>
                <w:b/>
                <w:bCs/>
                <w:color w:val="D9D9D9" w:themeColor="background1" w:themeShade="D9"/>
              </w:rPr>
              <w:t>………………………</w:t>
            </w:r>
          </w:p>
        </w:tc>
        <w:tc>
          <w:tcPr>
            <w:tcW w:w="849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329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2457" w:type="dxa"/>
          </w:tcPr>
          <w:p w:rsidR="001B298E" w:rsidRPr="00FD1AAA" w:rsidRDefault="001B298E" w:rsidP="001B298E">
            <w:pPr>
              <w:pStyle w:val="NormalWeb"/>
              <w:spacing w:before="0" w:beforeAutospacing="0" w:after="0" w:afterAutospacing="0"/>
              <w:ind w:left="466"/>
              <w:rPr>
                <w:b/>
                <w:bCs/>
                <w:color w:val="1F497D"/>
                <w:sz w:val="22"/>
                <w:szCs w:val="22"/>
              </w:rPr>
            </w:pPr>
            <w:r w:rsidRPr="00FD1AAA">
              <w:rPr>
                <w:b/>
                <w:bCs/>
                <w:color w:val="1F497D"/>
                <w:sz w:val="22"/>
                <w:szCs w:val="22"/>
              </w:rPr>
              <w:t>Directeur</w:t>
            </w:r>
          </w:p>
        </w:tc>
      </w:tr>
    </w:tbl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p w:rsidR="001B298E" w:rsidRDefault="001B298E" w:rsidP="001B298E">
      <w:pPr>
        <w:pStyle w:val="NormalWeb"/>
        <w:spacing w:before="0" w:beforeAutospacing="0" w:after="0" w:afterAutospacing="0"/>
        <w:jc w:val="center"/>
        <w:rPr>
          <w:b/>
          <w:bCs/>
          <w:color w:val="1F497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B298E" w:rsidRPr="00B5641C" w:rsidTr="00822286">
        <w:trPr>
          <w:jc w:val="center"/>
        </w:trPr>
        <w:tc>
          <w:tcPr>
            <w:tcW w:w="10562" w:type="dxa"/>
          </w:tcPr>
          <w:p w:rsidR="001B298E" w:rsidRDefault="001B298E" w:rsidP="001B298E">
            <w:pPr>
              <w:pStyle w:val="NormalWeb"/>
              <w:spacing w:before="0" w:beforeAutospacing="0" w:after="0" w:afterAutospacing="0"/>
              <w:rPr>
                <w:color w:val="1F497D"/>
                <w:sz w:val="20"/>
                <w:szCs w:val="20"/>
              </w:rPr>
            </w:pPr>
            <w:r w:rsidRPr="00B5641C">
              <w:rPr>
                <w:b/>
                <w:bCs/>
                <w:i/>
                <w:iCs/>
                <w:color w:val="1F497D"/>
                <w:sz w:val="20"/>
                <w:szCs w:val="20"/>
                <w:u w:val="single"/>
              </w:rPr>
              <w:t>Structure de recherche d’accueil :</w:t>
            </w:r>
            <w:r>
              <w:rPr>
                <w:color w:val="1F497D"/>
                <w:sz w:val="20"/>
                <w:szCs w:val="20"/>
              </w:rPr>
              <w:t>…</w:t>
            </w:r>
            <w:r w:rsidRPr="00614D90">
              <w:rPr>
                <w:color w:val="FF0000"/>
                <w:sz w:val="20"/>
                <w:szCs w:val="20"/>
              </w:rPr>
              <w:t>nom</w:t>
            </w:r>
            <w:r>
              <w:rPr>
                <w:color w:val="FF0000"/>
                <w:sz w:val="20"/>
                <w:szCs w:val="20"/>
              </w:rPr>
              <w:t xml:space="preserve"> de la structure </w:t>
            </w:r>
            <w:r>
              <w:rPr>
                <w:color w:val="1F497D"/>
                <w:sz w:val="20"/>
                <w:szCs w:val="20"/>
              </w:rPr>
              <w:t>……………………………………..………………</w:t>
            </w:r>
          </w:p>
          <w:p w:rsidR="001B298E" w:rsidRPr="001B298E" w:rsidRDefault="001B298E" w:rsidP="001B298E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1F497D"/>
                <w:sz w:val="20"/>
                <w:szCs w:val="20"/>
                <w:u w:val="single"/>
              </w:rPr>
            </w:pPr>
            <w:r>
              <w:rPr>
                <w:color w:val="1F497D"/>
                <w:sz w:val="20"/>
                <w:szCs w:val="20"/>
              </w:rPr>
              <w:t>……………………………………………………………………………….……………………………….…</w:t>
            </w:r>
          </w:p>
        </w:tc>
      </w:tr>
    </w:tbl>
    <w:p w:rsidR="001B298E" w:rsidRPr="000203A0" w:rsidRDefault="001B298E" w:rsidP="005D0EB0"/>
    <w:sectPr w:rsidR="001B298E" w:rsidRPr="000203A0" w:rsidSect="005D0EB0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EC" w:rsidRDefault="003C5CEC" w:rsidP="009D2A22">
      <w:pPr>
        <w:spacing w:after="0" w:line="240" w:lineRule="auto"/>
      </w:pPr>
      <w:r>
        <w:separator/>
      </w:r>
    </w:p>
  </w:endnote>
  <w:endnote w:type="continuationSeparator" w:id="1">
    <w:p w:rsidR="003C5CEC" w:rsidRDefault="003C5CEC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EC" w:rsidRDefault="003C5CEC" w:rsidP="009D2A22">
      <w:pPr>
        <w:spacing w:after="0" w:line="240" w:lineRule="auto"/>
      </w:pPr>
      <w:r>
        <w:separator/>
      </w:r>
    </w:p>
  </w:footnote>
  <w:footnote w:type="continuationSeparator" w:id="1">
    <w:p w:rsidR="003C5CEC" w:rsidRDefault="003C5CEC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B" w:rsidRDefault="008654D0" w:rsidP="00925D2D">
    <w:pPr>
      <w:pStyle w:val="En-tte"/>
      <w:tabs>
        <w:tab w:val="clear" w:pos="4536"/>
        <w:tab w:val="clear" w:pos="9072"/>
        <w:tab w:val="left" w:pos="3650"/>
      </w:tabs>
    </w:pPr>
    <w:r>
      <w:t>Logo</w:t>
    </w:r>
    <w:r w:rsidR="00925D2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2A22"/>
    <w:rsid w:val="0009173F"/>
    <w:rsid w:val="000933BB"/>
    <w:rsid w:val="00094B98"/>
    <w:rsid w:val="000E6BA3"/>
    <w:rsid w:val="000E7022"/>
    <w:rsid w:val="00110D6F"/>
    <w:rsid w:val="00115935"/>
    <w:rsid w:val="00122F15"/>
    <w:rsid w:val="00140940"/>
    <w:rsid w:val="001B298E"/>
    <w:rsid w:val="0021748F"/>
    <w:rsid w:val="00303C12"/>
    <w:rsid w:val="003C5CEC"/>
    <w:rsid w:val="004C040B"/>
    <w:rsid w:val="00501142"/>
    <w:rsid w:val="005338BF"/>
    <w:rsid w:val="005572D4"/>
    <w:rsid w:val="005C5780"/>
    <w:rsid w:val="005D0EB0"/>
    <w:rsid w:val="00646FE9"/>
    <w:rsid w:val="006F6A2C"/>
    <w:rsid w:val="007248A3"/>
    <w:rsid w:val="007C011C"/>
    <w:rsid w:val="00810D54"/>
    <w:rsid w:val="008654D0"/>
    <w:rsid w:val="008E0722"/>
    <w:rsid w:val="00925D2D"/>
    <w:rsid w:val="009727D3"/>
    <w:rsid w:val="009A40F2"/>
    <w:rsid w:val="009D2A22"/>
    <w:rsid w:val="00A308C3"/>
    <w:rsid w:val="00A3182B"/>
    <w:rsid w:val="00A558AD"/>
    <w:rsid w:val="00AB70B2"/>
    <w:rsid w:val="00B368F1"/>
    <w:rsid w:val="00B66C07"/>
    <w:rsid w:val="00C87019"/>
    <w:rsid w:val="00C927FE"/>
    <w:rsid w:val="00D2601B"/>
    <w:rsid w:val="00D8001F"/>
    <w:rsid w:val="00DC310C"/>
    <w:rsid w:val="00E20E16"/>
    <w:rsid w:val="00E43314"/>
    <w:rsid w:val="00EE10D6"/>
    <w:rsid w:val="00F24628"/>
    <w:rsid w:val="00F2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rsid w:val="004C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rmalWeb">
    <w:name w:val="Normal (Web)"/>
    <w:basedOn w:val="Normal"/>
    <w:uiPriority w:val="99"/>
    <w:rsid w:val="001B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298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B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AKNIN Noura</dc:creator>
  <cp:lastModifiedBy>MICRO</cp:lastModifiedBy>
  <cp:revision>2</cp:revision>
  <cp:lastPrinted>2022-04-20T13:19:00Z</cp:lastPrinted>
  <dcterms:created xsi:type="dcterms:W3CDTF">2023-10-18T09:36:00Z</dcterms:created>
  <dcterms:modified xsi:type="dcterms:W3CDTF">2023-10-18T09:36:00Z</dcterms:modified>
</cp:coreProperties>
</file>